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C2" w:rsidRPr="007773C2" w:rsidRDefault="007773C2" w:rsidP="007773C2">
      <w:pPr>
        <w:spacing w:after="315" w:line="840" w:lineRule="atLeast"/>
        <w:jc w:val="center"/>
        <w:outlineLvl w:val="0"/>
        <w:rPr>
          <w:rFonts w:ascii="&amp;quot" w:eastAsia="Times New Roman" w:hAnsi="&amp;quot" w:cs="Times New Roman"/>
          <w:color w:val="1A1A1A"/>
          <w:kern w:val="36"/>
          <w:sz w:val="60"/>
          <w:szCs w:val="60"/>
          <w:lang w:eastAsia="ru-RU"/>
        </w:rPr>
      </w:pPr>
      <w:r w:rsidRPr="007773C2">
        <w:rPr>
          <w:rFonts w:ascii="&amp;quot" w:eastAsia="Times New Roman" w:hAnsi="&amp;quot" w:cs="Times New Roman"/>
          <w:color w:val="1A1A1A"/>
          <w:kern w:val="36"/>
          <w:sz w:val="60"/>
          <w:szCs w:val="60"/>
          <w:lang w:eastAsia="ru-RU"/>
        </w:rPr>
        <w:t>О проведении промежуточной аттестации в 2019 году</w:t>
      </w:r>
    </w:p>
    <w:p w:rsidR="00592B1B" w:rsidRDefault="007773C2" w:rsidP="00592B1B">
      <w:pPr>
        <w:spacing w:after="0" w:line="240" w:lineRule="auto"/>
        <w:jc w:val="center"/>
        <w:rPr>
          <w:rFonts w:ascii="Times New Roman" w:eastAsia="Times New Roman" w:hAnsi="Times New Roman" w:cs="Times New Roman"/>
          <w:b/>
          <w:bCs/>
          <w:sz w:val="28"/>
          <w:szCs w:val="28"/>
          <w:lang w:eastAsia="ru-RU"/>
        </w:rPr>
      </w:pPr>
      <w:r w:rsidRPr="007773C2">
        <w:rPr>
          <w:rFonts w:ascii="Times New Roman" w:eastAsia="Times New Roman" w:hAnsi="Times New Roman" w:cs="Times New Roman"/>
          <w:b/>
          <w:bCs/>
          <w:sz w:val="28"/>
          <w:szCs w:val="28"/>
          <w:lang w:eastAsia="ru-RU"/>
        </w:rPr>
        <w:t xml:space="preserve">Информация для учителей </w:t>
      </w:r>
      <w:r w:rsidR="00592B1B">
        <w:rPr>
          <w:rFonts w:ascii="Times New Roman" w:eastAsia="Times New Roman" w:hAnsi="Times New Roman" w:cs="Times New Roman"/>
          <w:b/>
          <w:bCs/>
          <w:sz w:val="28"/>
          <w:szCs w:val="28"/>
          <w:lang w:eastAsia="ru-RU"/>
        </w:rPr>
        <w:t xml:space="preserve">КГКОУ «КВСОШ № 10» </w:t>
      </w:r>
      <w:r w:rsidRPr="007773C2">
        <w:rPr>
          <w:rFonts w:ascii="Times New Roman" w:eastAsia="Times New Roman" w:hAnsi="Times New Roman" w:cs="Times New Roman"/>
          <w:b/>
          <w:bCs/>
          <w:sz w:val="28"/>
          <w:szCs w:val="28"/>
          <w:lang w:eastAsia="ru-RU"/>
        </w:rPr>
        <w:t xml:space="preserve">о порядке проведения промежуточной аттестации учащихся </w:t>
      </w:r>
    </w:p>
    <w:p w:rsidR="007773C2" w:rsidRPr="007773C2" w:rsidRDefault="007773C2" w:rsidP="007773C2">
      <w:pPr>
        <w:spacing w:after="315" w:line="240" w:lineRule="auto"/>
        <w:jc w:val="center"/>
        <w:rPr>
          <w:rFonts w:ascii="Times New Roman" w:eastAsia="Times New Roman" w:hAnsi="Times New Roman" w:cs="Times New Roman"/>
          <w:sz w:val="28"/>
          <w:szCs w:val="28"/>
          <w:lang w:eastAsia="ru-RU"/>
        </w:rPr>
      </w:pPr>
      <w:r w:rsidRPr="007773C2">
        <w:rPr>
          <w:rFonts w:ascii="Times New Roman" w:eastAsia="Times New Roman" w:hAnsi="Times New Roman" w:cs="Times New Roman"/>
          <w:b/>
          <w:bCs/>
          <w:sz w:val="28"/>
          <w:szCs w:val="28"/>
          <w:lang w:eastAsia="ru-RU"/>
        </w:rPr>
        <w:t>в 2018 – 2019 учебном году</w:t>
      </w:r>
    </w:p>
    <w:p w:rsidR="007773C2" w:rsidRPr="007773C2" w:rsidRDefault="007773C2" w:rsidP="007773C2">
      <w:pPr>
        <w:spacing w:after="315" w:line="240" w:lineRule="auto"/>
        <w:rPr>
          <w:rFonts w:ascii="Times New Roman" w:eastAsia="Times New Roman" w:hAnsi="Times New Roman" w:cs="Times New Roman"/>
          <w:sz w:val="28"/>
          <w:szCs w:val="28"/>
          <w:lang w:eastAsia="ru-RU"/>
        </w:rPr>
      </w:pPr>
      <w:r w:rsidRPr="007773C2">
        <w:rPr>
          <w:rFonts w:ascii="Times New Roman" w:eastAsia="Times New Roman" w:hAnsi="Times New Roman" w:cs="Times New Roman"/>
          <w:sz w:val="28"/>
          <w:szCs w:val="28"/>
          <w:lang w:eastAsia="ru-RU"/>
        </w:rPr>
        <w:t xml:space="preserve">        В соответствии с Федеральным законом от 29.12.2012 г. №273-ФЗ «Об образовании в Российской Федерации» (далее — Закон об образовании) промежуточную аттестацию по всем предметам учебного </w:t>
      </w:r>
      <w:r w:rsidR="00592B1B">
        <w:rPr>
          <w:rFonts w:ascii="Times New Roman" w:eastAsia="Times New Roman" w:hAnsi="Times New Roman" w:cs="Times New Roman"/>
          <w:sz w:val="28"/>
          <w:szCs w:val="28"/>
          <w:lang w:eastAsia="ru-RU"/>
        </w:rPr>
        <w:t>плана проходят все обучающиеся 3</w:t>
      </w:r>
      <w:r w:rsidRPr="007773C2">
        <w:rPr>
          <w:rFonts w:ascii="Times New Roman" w:eastAsia="Times New Roman" w:hAnsi="Times New Roman" w:cs="Times New Roman"/>
          <w:sz w:val="28"/>
          <w:szCs w:val="28"/>
          <w:lang w:eastAsia="ru-RU"/>
        </w:rPr>
        <w:t>-12 — х классов независимо от их текущей успеваемости.</w:t>
      </w:r>
    </w:p>
    <w:p w:rsidR="007773C2" w:rsidRPr="007773C2" w:rsidRDefault="007773C2" w:rsidP="007773C2">
      <w:pPr>
        <w:spacing w:after="315" w:line="240" w:lineRule="auto"/>
        <w:rPr>
          <w:rFonts w:ascii="Times New Roman" w:eastAsia="Times New Roman" w:hAnsi="Times New Roman" w:cs="Times New Roman"/>
          <w:sz w:val="28"/>
          <w:szCs w:val="28"/>
          <w:lang w:eastAsia="ru-RU"/>
        </w:rPr>
      </w:pPr>
      <w:r w:rsidRPr="007773C2">
        <w:rPr>
          <w:rFonts w:ascii="Times New Roman" w:eastAsia="Times New Roman" w:hAnsi="Times New Roman" w:cs="Times New Roman"/>
          <w:sz w:val="28"/>
          <w:szCs w:val="28"/>
          <w:lang w:eastAsia="ru-RU"/>
        </w:rPr>
        <w:t xml:space="preserve">       В соответствии с Положением о формах промежуточной аттестации обучающихся, утвержденным</w:t>
      </w:r>
      <w:r w:rsidR="00241E28">
        <w:rPr>
          <w:rFonts w:ascii="Times New Roman" w:eastAsia="Times New Roman" w:hAnsi="Times New Roman" w:cs="Times New Roman"/>
          <w:sz w:val="28"/>
          <w:szCs w:val="28"/>
          <w:lang w:eastAsia="ru-RU"/>
        </w:rPr>
        <w:t xml:space="preserve"> приказом КГКОУ «КВСОШ № 10», </w:t>
      </w:r>
      <w:bookmarkStart w:id="0" w:name="_GoBack"/>
      <w:bookmarkEnd w:id="0"/>
      <w:r w:rsidRPr="007773C2">
        <w:rPr>
          <w:rFonts w:ascii="Times New Roman" w:eastAsia="Times New Roman" w:hAnsi="Times New Roman" w:cs="Times New Roman"/>
          <w:sz w:val="28"/>
          <w:szCs w:val="28"/>
          <w:lang w:eastAsia="ru-RU"/>
        </w:rPr>
        <w:t xml:space="preserve"> результаты промежуточной аттестации учитываются при выставлении годовой отметки по учебному предмету, но не учитываются при выставлении отметки за четвертую четверть (второе полугодие). Годовые отметки по учебным предметам за текущий учебный год определяются как среднее арифметическое четвертных (полугодовых) отметок и отметки за промежуточную аттестацию и выставляются целыми числами в соответствии с правилами математического округления.</w:t>
      </w:r>
    </w:p>
    <w:p w:rsidR="007773C2" w:rsidRPr="007773C2" w:rsidRDefault="007773C2" w:rsidP="007773C2">
      <w:pPr>
        <w:spacing w:after="315" w:line="240" w:lineRule="auto"/>
        <w:rPr>
          <w:rFonts w:ascii="Times New Roman" w:eastAsia="Times New Roman" w:hAnsi="Times New Roman" w:cs="Times New Roman"/>
          <w:sz w:val="28"/>
          <w:szCs w:val="28"/>
          <w:lang w:eastAsia="ru-RU"/>
        </w:rPr>
      </w:pPr>
      <w:r w:rsidRPr="007773C2">
        <w:rPr>
          <w:rFonts w:ascii="Times New Roman" w:eastAsia="Times New Roman" w:hAnsi="Times New Roman" w:cs="Times New Roman"/>
          <w:sz w:val="28"/>
          <w:szCs w:val="28"/>
          <w:lang w:eastAsia="ru-RU"/>
        </w:rPr>
        <w:t xml:space="preserve">       Неудовлетворительные результаты промежуточной аттестации по одному или нескольким учебным предметам образовательной программы или </w:t>
      </w:r>
      <w:proofErr w:type="spellStart"/>
      <w:r w:rsidRPr="007773C2">
        <w:rPr>
          <w:rFonts w:ascii="Times New Roman" w:eastAsia="Times New Roman" w:hAnsi="Times New Roman" w:cs="Times New Roman"/>
          <w:sz w:val="28"/>
          <w:szCs w:val="28"/>
          <w:lang w:eastAsia="ru-RU"/>
        </w:rPr>
        <w:t>непрохождение</w:t>
      </w:r>
      <w:proofErr w:type="spellEnd"/>
      <w:r w:rsidRPr="007773C2">
        <w:rPr>
          <w:rFonts w:ascii="Times New Roman" w:eastAsia="Times New Roman" w:hAnsi="Times New Roman" w:cs="Times New Roman"/>
          <w:sz w:val="28"/>
          <w:szCs w:val="28"/>
          <w:lang w:eastAsia="ru-RU"/>
        </w:rPr>
        <w:t xml:space="preserve"> промежуточной аттестации при отсутствии уважительных причин признаются академической задолженностью (п. 2 ст. 58 Закона об образовании). Обучающиеся, имеющие академическую задолженность, вправе пройти промежуточную аттестацию по </w:t>
      </w:r>
      <w:proofErr w:type="gramStart"/>
      <w:r w:rsidRPr="007773C2">
        <w:rPr>
          <w:rFonts w:ascii="Times New Roman" w:eastAsia="Times New Roman" w:hAnsi="Times New Roman" w:cs="Times New Roman"/>
          <w:sz w:val="28"/>
          <w:szCs w:val="28"/>
          <w:lang w:eastAsia="ru-RU"/>
        </w:rPr>
        <w:t>соответствующим</w:t>
      </w:r>
      <w:proofErr w:type="gramEnd"/>
      <w:r w:rsidRPr="007773C2">
        <w:rPr>
          <w:rFonts w:ascii="Times New Roman" w:eastAsia="Times New Roman" w:hAnsi="Times New Roman" w:cs="Times New Roman"/>
          <w:sz w:val="28"/>
          <w:szCs w:val="28"/>
          <w:lang w:eastAsia="ru-RU"/>
        </w:rPr>
        <w:t xml:space="preserve"> учебному предмету не более двух раз в сроки, определяемые КГКОУ «КВСОШ № 10», в пределах одного года с момента образования академической задолженности.</w:t>
      </w:r>
    </w:p>
    <w:p w:rsidR="007773C2" w:rsidRPr="007773C2" w:rsidRDefault="007773C2" w:rsidP="007773C2">
      <w:pPr>
        <w:spacing w:after="0" w:line="240" w:lineRule="auto"/>
        <w:rPr>
          <w:rFonts w:ascii="Times New Roman" w:eastAsia="Times New Roman" w:hAnsi="Times New Roman" w:cs="Times New Roman"/>
          <w:sz w:val="28"/>
          <w:szCs w:val="28"/>
          <w:lang w:eastAsia="ru-RU"/>
        </w:rPr>
      </w:pPr>
      <w:r w:rsidRPr="007773C2">
        <w:rPr>
          <w:rFonts w:ascii="Times New Roman" w:eastAsia="Times New Roman" w:hAnsi="Times New Roman" w:cs="Times New Roman"/>
          <w:sz w:val="28"/>
          <w:szCs w:val="28"/>
          <w:lang w:eastAsia="ru-RU"/>
        </w:rPr>
        <w:t xml:space="preserve">      Обучающиеся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оставляются на повторное обучение, переводятся на </w:t>
      </w:r>
      <w:proofErr w:type="gramStart"/>
      <w:r w:rsidRPr="007773C2">
        <w:rPr>
          <w:rFonts w:ascii="Times New Roman" w:eastAsia="Times New Roman" w:hAnsi="Times New Roman" w:cs="Times New Roman"/>
          <w:sz w:val="28"/>
          <w:szCs w:val="28"/>
          <w:lang w:eastAsia="ru-RU"/>
        </w:rPr>
        <w:t>обучение</w:t>
      </w:r>
      <w:proofErr w:type="gramEnd"/>
      <w:r w:rsidRPr="007773C2">
        <w:rPr>
          <w:rFonts w:ascii="Times New Roman" w:eastAsia="Times New Roman" w:hAnsi="Times New Roman" w:cs="Times New Roman"/>
          <w:sz w:val="28"/>
          <w:szCs w:val="28"/>
          <w:lang w:eastAsia="ru-RU"/>
        </w:rPr>
        <w:t xml:space="preserve"> по индивидуальному учебному плану (п. 9 ст. 58 Закона об образовании).</w:t>
      </w:r>
    </w:p>
    <w:p w:rsidR="00223866" w:rsidRDefault="00223866">
      <w:pPr>
        <w:rPr>
          <w:sz w:val="28"/>
          <w:szCs w:val="28"/>
        </w:rPr>
      </w:pPr>
    </w:p>
    <w:p w:rsidR="00241E28" w:rsidRDefault="00241E28">
      <w:pPr>
        <w:rPr>
          <w:sz w:val="28"/>
          <w:szCs w:val="28"/>
        </w:rPr>
      </w:pPr>
    </w:p>
    <w:p w:rsidR="00241E28" w:rsidRPr="00241E28" w:rsidRDefault="00241E28">
      <w:pPr>
        <w:rPr>
          <w:rFonts w:ascii="Times New Roman" w:hAnsi="Times New Roman" w:cs="Times New Roman"/>
          <w:sz w:val="28"/>
          <w:szCs w:val="28"/>
        </w:rPr>
      </w:pPr>
      <w:r w:rsidRPr="00241E28">
        <w:rPr>
          <w:rFonts w:ascii="Times New Roman" w:hAnsi="Times New Roman" w:cs="Times New Roman"/>
          <w:sz w:val="28"/>
          <w:szCs w:val="28"/>
        </w:rPr>
        <w:t xml:space="preserve">Зам. </w:t>
      </w:r>
      <w:r>
        <w:rPr>
          <w:rFonts w:ascii="Times New Roman" w:hAnsi="Times New Roman" w:cs="Times New Roman"/>
          <w:sz w:val="28"/>
          <w:szCs w:val="28"/>
        </w:rPr>
        <w:t>д</w:t>
      </w:r>
      <w:r w:rsidRPr="00241E28">
        <w:rPr>
          <w:rFonts w:ascii="Times New Roman" w:hAnsi="Times New Roman" w:cs="Times New Roman"/>
          <w:sz w:val="28"/>
          <w:szCs w:val="28"/>
        </w:rPr>
        <w:t xml:space="preserve">иректора по УВР                    </w:t>
      </w:r>
      <w:proofErr w:type="spellStart"/>
      <w:r w:rsidRPr="00241E28">
        <w:rPr>
          <w:rFonts w:ascii="Times New Roman" w:hAnsi="Times New Roman" w:cs="Times New Roman"/>
          <w:sz w:val="28"/>
          <w:szCs w:val="28"/>
        </w:rPr>
        <w:t>Бекаревич</w:t>
      </w:r>
      <w:proofErr w:type="spellEnd"/>
      <w:r w:rsidRPr="00241E28">
        <w:rPr>
          <w:rFonts w:ascii="Times New Roman" w:hAnsi="Times New Roman" w:cs="Times New Roman"/>
          <w:sz w:val="28"/>
          <w:szCs w:val="28"/>
        </w:rPr>
        <w:t xml:space="preserve"> Е.А.</w:t>
      </w:r>
    </w:p>
    <w:sectPr w:rsidR="00241E28" w:rsidRPr="00241E28" w:rsidSect="00CB7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36137"/>
    <w:rsid w:val="00223866"/>
    <w:rsid w:val="00241E28"/>
    <w:rsid w:val="00592B1B"/>
    <w:rsid w:val="007773C2"/>
    <w:rsid w:val="00B36137"/>
    <w:rsid w:val="00CB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23F"/>
  </w:style>
  <w:style w:type="paragraph" w:styleId="1">
    <w:name w:val="heading 1"/>
    <w:basedOn w:val="a"/>
    <w:link w:val="10"/>
    <w:uiPriority w:val="9"/>
    <w:qFormat/>
    <w:rsid w:val="007773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73C2"/>
    <w:rPr>
      <w:rFonts w:ascii="Times New Roman" w:eastAsia="Times New Roman" w:hAnsi="Times New Roman" w:cs="Times New Roman"/>
      <w:b/>
      <w:bCs/>
      <w:kern w:val="36"/>
      <w:sz w:val="48"/>
      <w:szCs w:val="48"/>
      <w:lang w:eastAsia="ru-RU"/>
    </w:rPr>
  </w:style>
  <w:style w:type="character" w:customStyle="1" w:styleId="w-blog-post-meta-author">
    <w:name w:val="w-blog-post-meta-author"/>
    <w:basedOn w:val="a0"/>
    <w:rsid w:val="007773C2"/>
  </w:style>
  <w:style w:type="character" w:styleId="a3">
    <w:name w:val="Hyperlink"/>
    <w:basedOn w:val="a0"/>
    <w:uiPriority w:val="99"/>
    <w:semiHidden/>
    <w:unhideWhenUsed/>
    <w:rsid w:val="007773C2"/>
    <w:rPr>
      <w:color w:val="0000FF"/>
      <w:u w:val="single"/>
    </w:rPr>
  </w:style>
  <w:style w:type="character" w:customStyle="1" w:styleId="w-blog-post-meta-category">
    <w:name w:val="w-blog-post-meta-category"/>
    <w:basedOn w:val="a0"/>
    <w:rsid w:val="007773C2"/>
  </w:style>
  <w:style w:type="paragraph" w:styleId="a4">
    <w:name w:val="Normal (Web)"/>
    <w:basedOn w:val="a"/>
    <w:uiPriority w:val="99"/>
    <w:semiHidden/>
    <w:unhideWhenUsed/>
    <w:rsid w:val="007773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773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37484">
      <w:bodyDiv w:val="1"/>
      <w:marLeft w:val="0"/>
      <w:marRight w:val="0"/>
      <w:marTop w:val="0"/>
      <w:marBottom w:val="0"/>
      <w:divBdr>
        <w:top w:val="none" w:sz="0" w:space="0" w:color="auto"/>
        <w:left w:val="none" w:sz="0" w:space="0" w:color="auto"/>
        <w:bottom w:val="none" w:sz="0" w:space="0" w:color="auto"/>
        <w:right w:val="none" w:sz="0" w:space="0" w:color="auto"/>
      </w:divBdr>
      <w:divsChild>
        <w:div w:id="611323272">
          <w:marLeft w:val="0"/>
          <w:marRight w:val="0"/>
          <w:marTop w:val="0"/>
          <w:marBottom w:val="0"/>
          <w:divBdr>
            <w:top w:val="none" w:sz="0" w:space="0" w:color="auto"/>
            <w:left w:val="none" w:sz="0" w:space="0" w:color="auto"/>
            <w:bottom w:val="none" w:sz="0" w:space="0" w:color="auto"/>
            <w:right w:val="none" w:sz="0" w:space="0" w:color="auto"/>
          </w:divBdr>
          <w:divsChild>
            <w:div w:id="1028456822">
              <w:marLeft w:val="0"/>
              <w:marRight w:val="0"/>
              <w:marTop w:val="0"/>
              <w:marBottom w:val="0"/>
              <w:divBdr>
                <w:top w:val="none" w:sz="0" w:space="0" w:color="auto"/>
                <w:left w:val="none" w:sz="0" w:space="0" w:color="auto"/>
                <w:bottom w:val="none" w:sz="0" w:space="0" w:color="auto"/>
                <w:right w:val="none" w:sz="0" w:space="0" w:color="auto"/>
              </w:divBdr>
              <w:divsChild>
                <w:div w:id="1016731264">
                  <w:marLeft w:val="0"/>
                  <w:marRight w:val="0"/>
                  <w:marTop w:val="0"/>
                  <w:marBottom w:val="0"/>
                  <w:divBdr>
                    <w:top w:val="none" w:sz="0" w:space="0" w:color="auto"/>
                    <w:left w:val="none" w:sz="0" w:space="0" w:color="auto"/>
                    <w:bottom w:val="none" w:sz="0" w:space="0" w:color="auto"/>
                    <w:right w:val="none" w:sz="0" w:space="0" w:color="auto"/>
                  </w:divBdr>
                  <w:divsChild>
                    <w:div w:id="134756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10122">
          <w:marLeft w:val="0"/>
          <w:marRight w:val="0"/>
          <w:marTop w:val="0"/>
          <w:marBottom w:val="0"/>
          <w:divBdr>
            <w:top w:val="none" w:sz="0" w:space="0" w:color="auto"/>
            <w:left w:val="none" w:sz="0" w:space="0" w:color="auto"/>
            <w:bottom w:val="none" w:sz="0" w:space="0" w:color="auto"/>
            <w:right w:val="none" w:sz="0" w:space="0" w:color="auto"/>
          </w:divBdr>
        </w:div>
      </w:divsChild>
    </w:div>
    <w:div w:id="1674452202">
      <w:bodyDiv w:val="1"/>
      <w:marLeft w:val="0"/>
      <w:marRight w:val="0"/>
      <w:marTop w:val="0"/>
      <w:marBottom w:val="0"/>
      <w:divBdr>
        <w:top w:val="none" w:sz="0" w:space="0" w:color="auto"/>
        <w:left w:val="none" w:sz="0" w:space="0" w:color="auto"/>
        <w:bottom w:val="none" w:sz="0" w:space="0" w:color="auto"/>
        <w:right w:val="none" w:sz="0" w:space="0" w:color="auto"/>
      </w:divBdr>
      <w:divsChild>
        <w:div w:id="2108498171">
          <w:marLeft w:val="0"/>
          <w:marRight w:val="0"/>
          <w:marTop w:val="0"/>
          <w:marBottom w:val="0"/>
          <w:divBdr>
            <w:top w:val="none" w:sz="0" w:space="0" w:color="auto"/>
            <w:left w:val="none" w:sz="0" w:space="0" w:color="auto"/>
            <w:bottom w:val="none" w:sz="0" w:space="0" w:color="auto"/>
            <w:right w:val="none" w:sz="0" w:space="0" w:color="auto"/>
          </w:divBdr>
          <w:divsChild>
            <w:div w:id="526020492">
              <w:marLeft w:val="0"/>
              <w:marRight w:val="0"/>
              <w:marTop w:val="0"/>
              <w:marBottom w:val="0"/>
              <w:divBdr>
                <w:top w:val="none" w:sz="0" w:space="0" w:color="auto"/>
                <w:left w:val="none" w:sz="0" w:space="0" w:color="auto"/>
                <w:bottom w:val="none" w:sz="0" w:space="0" w:color="auto"/>
                <w:right w:val="none" w:sz="0" w:space="0" w:color="auto"/>
              </w:divBdr>
              <w:divsChild>
                <w:div w:id="133450688">
                  <w:marLeft w:val="0"/>
                  <w:marRight w:val="0"/>
                  <w:marTop w:val="0"/>
                  <w:marBottom w:val="0"/>
                  <w:divBdr>
                    <w:top w:val="none" w:sz="0" w:space="0" w:color="auto"/>
                    <w:left w:val="none" w:sz="0" w:space="0" w:color="auto"/>
                    <w:bottom w:val="none" w:sz="0" w:space="0" w:color="auto"/>
                    <w:right w:val="none" w:sz="0" w:space="0" w:color="auto"/>
                  </w:divBdr>
                  <w:divsChild>
                    <w:div w:id="3296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6E9E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290</Words>
  <Characters>1655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Завуч</cp:lastModifiedBy>
  <cp:revision>4</cp:revision>
  <cp:lastPrinted>2019-05-06T04:35:00Z</cp:lastPrinted>
  <dcterms:created xsi:type="dcterms:W3CDTF">2019-04-21T16:06:00Z</dcterms:created>
  <dcterms:modified xsi:type="dcterms:W3CDTF">2019-05-06T04:35:00Z</dcterms:modified>
</cp:coreProperties>
</file>